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6622317"/>
    <w:p w14:paraId="1D643D4F" w14:textId="6DDD3E1A" w:rsidR="005B3BDF" w:rsidRPr="00645561" w:rsidRDefault="005B3BDF" w:rsidP="005B3BDF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85B1C" wp14:editId="56D5F650">
                <wp:simplePos x="0" y="0"/>
                <wp:positionH relativeFrom="column">
                  <wp:posOffset>4024665</wp:posOffset>
                </wp:positionH>
                <wp:positionV relativeFrom="paragraph">
                  <wp:posOffset>28461</wp:posOffset>
                </wp:positionV>
                <wp:extent cx="2001520" cy="518400"/>
                <wp:effectExtent l="0" t="0" r="17780" b="1524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51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41C72" w14:textId="71D62946" w:rsidR="005B3BDF" w:rsidRPr="00B275AC" w:rsidRDefault="005B3BDF" w:rsidP="005B3B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 xml:space="preserve">/05/2022 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</w:t>
                            </w:r>
                          </w:p>
                          <w:p w14:paraId="39F6AEE0" w14:textId="1D06E95C" w:rsidR="005B3BDF" w:rsidRPr="00B275AC" w:rsidRDefault="005B3BDF" w:rsidP="005B3B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79F9CA5" w14:textId="77777777" w:rsidR="005B3BDF" w:rsidRPr="00B275AC" w:rsidRDefault="005B3BDF" w:rsidP="005B3BD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149348A" w14:textId="77777777" w:rsidR="005B3BDF" w:rsidRDefault="005B3BDF" w:rsidP="005B3B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85B1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316.9pt;margin-top:2.25pt;width:157.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" fillcolor="window" strokeweight=".5pt">
                <v:textbox>
                  <w:txbxContent>
                    <w:p w14:paraId="59B41C72" w14:textId="71D62946" w:rsidR="005B3BDF" w:rsidRPr="00B275AC" w:rsidRDefault="005B3BDF" w:rsidP="005B3B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31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 xml:space="preserve">/2022 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</w:t>
                      </w:r>
                    </w:p>
                    <w:p w14:paraId="39F6AEE0" w14:textId="1D06E95C" w:rsidR="005B3BDF" w:rsidRPr="00B275AC" w:rsidRDefault="005B3BDF" w:rsidP="005B3B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79F9CA5" w14:textId="77777777" w:rsidR="005B3BDF" w:rsidRPr="00B275AC" w:rsidRDefault="005B3BDF" w:rsidP="005B3BD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149348A" w14:textId="77777777" w:rsidR="005B3BDF" w:rsidRDefault="005B3BDF" w:rsidP="005B3BDF"/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2DB31" wp14:editId="5AAC3C7A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81FDE" w14:textId="77777777" w:rsidR="005B3BDF" w:rsidRDefault="005B3BDF" w:rsidP="005B3BD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51FB4C22" w14:textId="77777777" w:rsidR="005B3BDF" w:rsidRPr="009B76B5" w:rsidRDefault="005B3BDF" w:rsidP="005B3BD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0A48EF1" w14:textId="77777777" w:rsidR="005B3BDF" w:rsidRPr="009B76B5" w:rsidRDefault="005B3BDF" w:rsidP="005B3BDF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340C7E2E" w14:textId="77777777" w:rsidR="005B3BDF" w:rsidRPr="004E09E5" w:rsidRDefault="005B3BDF" w:rsidP="005B3BD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E518140" w14:textId="77777777" w:rsidR="005B3BDF" w:rsidRPr="00272A3A" w:rsidRDefault="005B3BDF" w:rsidP="005B3BD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77D86C95" w14:textId="77777777" w:rsidR="005B3BDF" w:rsidRDefault="005B3BDF" w:rsidP="005B3BDF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4CA8564" w14:textId="77777777" w:rsidR="005B3BDF" w:rsidRDefault="005B3BDF" w:rsidP="005B3BD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DB31" id="Text Box 2" o:spid="_x0000_s1027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" filled="f" stroked="f">
                <v:textbox>
                  <w:txbxContent>
                    <w:p w14:paraId="08481FDE" w14:textId="77777777" w:rsidR="005B3BDF" w:rsidRDefault="005B3BDF" w:rsidP="005B3BD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51FB4C22" w14:textId="77777777" w:rsidR="005B3BDF" w:rsidRPr="009B76B5" w:rsidRDefault="005B3BDF" w:rsidP="005B3BD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0A48EF1" w14:textId="77777777" w:rsidR="005B3BDF" w:rsidRPr="009B76B5" w:rsidRDefault="005B3BDF" w:rsidP="005B3BDF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340C7E2E" w14:textId="77777777" w:rsidR="005B3BDF" w:rsidRPr="004E09E5" w:rsidRDefault="005B3BDF" w:rsidP="005B3BD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E518140" w14:textId="77777777" w:rsidR="005B3BDF" w:rsidRPr="00272A3A" w:rsidRDefault="005B3BDF" w:rsidP="005B3BD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77D86C95" w14:textId="77777777" w:rsidR="005B3BDF" w:rsidRDefault="005B3BDF" w:rsidP="005B3BDF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4CA8564" w14:textId="77777777" w:rsidR="005B3BDF" w:rsidRDefault="005B3BDF" w:rsidP="005B3BD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421FDB">
        <w:rPr>
          <w:rFonts w:ascii="Arial" w:hAnsi="Arial" w:cs="Arial"/>
        </w:rPr>
        <w:object w:dxaOrig="1440" w:dyaOrig="1440" w14:anchorId="4727FE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15507083" r:id="rId8"/>
        </w:object>
      </w:r>
    </w:p>
    <w:p w14:paraId="2990BC18" w14:textId="77777777" w:rsidR="005B3BDF" w:rsidRPr="003E4913" w:rsidRDefault="005B3BDF" w:rsidP="005B3BDF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308CB322" w14:textId="77777777" w:rsidR="005B3BDF" w:rsidRDefault="005B3BDF" w:rsidP="005B3BDF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FB024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1º PERÍODO LEGISLATIVO/2022</w:t>
      </w:r>
    </w:p>
    <w:p w14:paraId="20C0E958" w14:textId="77777777" w:rsidR="005B3BDF" w:rsidRPr="003E4913" w:rsidRDefault="005B3BDF" w:rsidP="005B3BDF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BIÊNIO 2021/2022</w:t>
      </w:r>
    </w:p>
    <w:p w14:paraId="23C4A9D4" w14:textId="77777777" w:rsidR="005B3BDF" w:rsidRPr="00254F9A" w:rsidRDefault="005B3BDF" w:rsidP="005B3BDF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4AB3E579" w14:textId="77777777" w:rsidR="005B3BDF" w:rsidRPr="003E4913" w:rsidRDefault="005B3BDF" w:rsidP="005B3BDF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72771EAB" w14:textId="77777777" w:rsidR="005B3BDF" w:rsidRPr="003E4913" w:rsidRDefault="005B3BDF" w:rsidP="005B3BDF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5EE08832" w14:textId="7E4528DC" w:rsidR="005B3BDF" w:rsidRPr="003E4913" w:rsidRDefault="005B3BDF" w:rsidP="005B3BDF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>
        <w:rPr>
          <w:rFonts w:ascii="Arial" w:eastAsia="MS Mincho" w:hAnsi="Arial" w:cs="Arial"/>
          <w:bCs/>
          <w:u w:val="single"/>
          <w:lang w:eastAsia="pt-BR"/>
        </w:rPr>
        <w:t>5ª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>
        <w:rPr>
          <w:rFonts w:ascii="Arial" w:eastAsia="MS Mincho" w:hAnsi="Arial" w:cs="Arial"/>
          <w:bCs/>
          <w:u w:val="single"/>
          <w:lang w:eastAsia="pt-BR"/>
        </w:rPr>
        <w:t>QUINTA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66D5CC97" w14:textId="44E39DDD" w:rsidR="005B3BDF" w:rsidRPr="003E4913" w:rsidRDefault="005B3BDF" w:rsidP="005B3BDF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u w:val="single"/>
          <w:lang w:eastAsia="pt-BR"/>
        </w:rPr>
        <w:t>01/06</w:t>
      </w:r>
      <w:r w:rsidRPr="003E4913">
        <w:rPr>
          <w:rFonts w:ascii="Arial" w:eastAsia="MS Mincho" w:hAnsi="Arial" w:cs="Arial"/>
          <w:b/>
          <w:u w:val="single"/>
          <w:lang w:eastAsia="pt-BR"/>
        </w:rPr>
        <w:t>/202</w:t>
      </w:r>
      <w:r>
        <w:rPr>
          <w:rFonts w:ascii="Arial" w:eastAsia="MS Mincho" w:hAnsi="Arial" w:cs="Arial"/>
          <w:b/>
          <w:u w:val="single"/>
          <w:lang w:eastAsia="pt-BR"/>
        </w:rPr>
        <w:t>2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u w:val="single"/>
          <w:lang w:eastAsia="pt-BR"/>
        </w:rPr>
        <w:t>09h</w:t>
      </w:r>
      <w:r w:rsidRPr="003E4913">
        <w:rPr>
          <w:rFonts w:ascii="Arial" w:eastAsia="MS Mincho" w:hAnsi="Arial" w:cs="Arial"/>
          <w:b/>
          <w:u w:val="single"/>
          <w:lang w:eastAsia="pt-BR"/>
        </w:rPr>
        <w:t>:</w:t>
      </w:r>
      <w:r>
        <w:rPr>
          <w:rFonts w:ascii="Arial" w:eastAsia="MS Mincho" w:hAnsi="Arial" w:cs="Arial"/>
          <w:b/>
          <w:u w:val="single"/>
          <w:lang w:eastAsia="pt-BR"/>
        </w:rPr>
        <w:t>3</w:t>
      </w:r>
      <w:r w:rsidRPr="003E4913">
        <w:rPr>
          <w:rFonts w:ascii="Arial" w:eastAsia="MS Mincho" w:hAnsi="Arial" w:cs="Arial"/>
          <w:b/>
          <w:u w:val="single"/>
          <w:lang w:eastAsia="pt-BR"/>
        </w:rPr>
        <w:t>0</w:t>
      </w:r>
      <w:r>
        <w:rPr>
          <w:rFonts w:ascii="Arial" w:eastAsia="MS Mincho" w:hAnsi="Arial" w:cs="Arial"/>
          <w:b/>
          <w:u w:val="single"/>
          <w:lang w:eastAsia="pt-BR"/>
        </w:rPr>
        <w:t>min</w:t>
      </w:r>
    </w:p>
    <w:p w14:paraId="3316A24F" w14:textId="77777777" w:rsidR="005B3BDF" w:rsidRPr="003E4913" w:rsidRDefault="005B3BDF" w:rsidP="005B3BDF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065D884B" w14:textId="77777777" w:rsidR="005B3BDF" w:rsidRDefault="005B3BDF" w:rsidP="005B3BDF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4D4265AF" w14:textId="77777777" w:rsidR="005B3BDF" w:rsidRDefault="005B3BDF" w:rsidP="005B3BDF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0743CC82" w14:textId="77777777" w:rsidR="005B3BDF" w:rsidRPr="003E4913" w:rsidRDefault="005B3BDF" w:rsidP="005B3BDF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4F095A36" w14:textId="77777777" w:rsidR="005B3BDF" w:rsidRPr="003E4913" w:rsidRDefault="005B3BDF" w:rsidP="005B3BDF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34D6B24B" w14:textId="7FB90DD5" w:rsidR="005B3BDF" w:rsidRDefault="005B3BDF" w:rsidP="005B3BDF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PAUTA DA REUNIÃO:</w:t>
      </w:r>
    </w:p>
    <w:p w14:paraId="2B82B792" w14:textId="77777777" w:rsidR="005B3BDF" w:rsidRDefault="005B3BDF" w:rsidP="005B3BDF"/>
    <w:p w14:paraId="50C92B16" w14:textId="04B3ACC5" w:rsidR="005B3BDF" w:rsidRPr="00C708FD" w:rsidRDefault="005B3BDF" w:rsidP="005B3BD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nº 067</w:t>
      </w:r>
      <w:r w:rsidRPr="00C708FD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2</w:t>
      </w:r>
      <w:r w:rsidRPr="00C708FD">
        <w:rPr>
          <w:rFonts w:ascii="Arial" w:hAnsi="Arial" w:cs="Arial"/>
          <w:b/>
          <w:bCs/>
          <w:u w:val="single"/>
        </w:rPr>
        <w:t xml:space="preserve"> </w:t>
      </w:r>
    </w:p>
    <w:p w14:paraId="5086DD08" w14:textId="04B3ACC5" w:rsidR="005B3BDF" w:rsidRPr="004F6F33" w:rsidRDefault="005B3BDF" w:rsidP="005B3BDF">
      <w:pPr>
        <w:tabs>
          <w:tab w:val="left" w:pos="530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60DA6747" w14:textId="65528065" w:rsidR="005B3BDF" w:rsidRPr="005B3BDF" w:rsidRDefault="005B3BDF" w:rsidP="005B3BDF">
      <w:pPr>
        <w:spacing w:after="200" w:line="276" w:lineRule="auto"/>
        <w:ind w:left="709"/>
        <w:jc w:val="both"/>
        <w:rPr>
          <w:rFonts w:ascii="Arial" w:hAnsi="Arial" w:cs="Arial"/>
          <w:bCs/>
        </w:rPr>
      </w:pPr>
      <w:r w:rsidRPr="00286C78">
        <w:rPr>
          <w:rFonts w:ascii="Arial" w:hAnsi="Arial" w:cs="Arial"/>
          <w:b/>
        </w:rPr>
        <w:t>Ementa</w:t>
      </w:r>
      <w:r>
        <w:rPr>
          <w:rFonts w:ascii="Arial" w:hAnsi="Arial" w:cs="Arial"/>
          <w:b/>
        </w:rPr>
        <w:t xml:space="preserve">: </w:t>
      </w:r>
      <w:r w:rsidRPr="005B3BDF">
        <w:rPr>
          <w:rFonts w:ascii="Arial" w:hAnsi="Arial" w:cs="Arial"/>
          <w:b/>
        </w:rPr>
        <w:t xml:space="preserve">“Abre Crédito Adicional Especial ao Orçamento Geral do Município”, </w:t>
      </w:r>
      <w:r w:rsidRPr="005B3BDF">
        <w:rPr>
          <w:rFonts w:ascii="Arial" w:hAnsi="Arial" w:cs="Arial"/>
          <w:bCs/>
        </w:rPr>
        <w:t xml:space="preserve">destinado a atender a Secretaria Municipal de Agricultura e Desenvolvimento Rural – </w:t>
      </w:r>
      <w:proofErr w:type="spellStart"/>
      <w:r w:rsidRPr="005B3BDF">
        <w:rPr>
          <w:rFonts w:ascii="Arial" w:hAnsi="Arial" w:cs="Arial"/>
          <w:bCs/>
        </w:rPr>
        <w:t>Semader</w:t>
      </w:r>
      <w:proofErr w:type="spellEnd"/>
      <w:r w:rsidRPr="005B3BDF">
        <w:rPr>
          <w:rFonts w:ascii="Arial" w:hAnsi="Arial" w:cs="Arial"/>
          <w:bCs/>
        </w:rPr>
        <w:t xml:space="preserve"> (criação de elemento de despesa referente a Emenda Impositiva).</w:t>
      </w:r>
    </w:p>
    <w:p w14:paraId="65526185" w14:textId="7CC788A9" w:rsidR="005B3BDF" w:rsidRPr="0033055A" w:rsidRDefault="005B3BDF" w:rsidP="005B3BDF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2474095A" w14:textId="0DD2AE57" w:rsidR="005B3BDF" w:rsidRPr="0033055A" w:rsidRDefault="005B3BDF" w:rsidP="005B3BDF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29799F7" w14:textId="6676E54B" w:rsidR="005B3BDF" w:rsidRPr="0033055A" w:rsidRDefault="005B3BDF" w:rsidP="005B3BDF">
      <w:pPr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CFA4B28" w14:textId="77777777" w:rsidR="005B3BDF" w:rsidRPr="004F6F33" w:rsidRDefault="005B3BDF" w:rsidP="005B3BDF">
      <w:pPr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hAnsi="Arial" w:cs="Arial"/>
          <w:i/>
        </w:rPr>
      </w:pPr>
    </w:p>
    <w:p w14:paraId="092220BD" w14:textId="77777777" w:rsidR="005B3BDF" w:rsidRDefault="005B3BDF" w:rsidP="005B3B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hAnsi="Arial" w:cs="Arial"/>
          <w:i/>
          <w:iCs/>
          <w:sz w:val="24"/>
          <w:szCs w:val="24"/>
        </w:rPr>
      </w:pPr>
    </w:p>
    <w:p w14:paraId="7D4EB904" w14:textId="52501414" w:rsidR="005B3BDF" w:rsidRDefault="005B3BDF" w:rsidP="005B3B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>
        <w:rPr>
          <w:rFonts w:ascii="Arial" w:hAnsi="Arial" w:cs="Arial"/>
          <w:i/>
          <w:iCs/>
          <w:sz w:val="24"/>
          <w:szCs w:val="24"/>
        </w:rPr>
        <w:t>Espigão do Oeste-RO, 31 de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maio </w:t>
      </w:r>
      <w:r w:rsidRPr="00272A3A">
        <w:rPr>
          <w:rFonts w:ascii="Arial" w:hAnsi="Arial" w:cs="Arial"/>
          <w:i/>
          <w:iCs/>
          <w:sz w:val="24"/>
          <w:szCs w:val="24"/>
        </w:rPr>
        <w:t>de 202</w:t>
      </w:r>
      <w:r>
        <w:rPr>
          <w:rFonts w:ascii="Arial" w:hAnsi="Arial" w:cs="Arial"/>
          <w:i/>
          <w:iCs/>
          <w:sz w:val="24"/>
          <w:szCs w:val="24"/>
        </w:rPr>
        <w:t>2.</w:t>
      </w:r>
      <w:r>
        <w:t xml:space="preserve"> </w:t>
      </w:r>
    </w:p>
    <w:p w14:paraId="501CBDCC" w14:textId="77777777" w:rsidR="005B3BDF" w:rsidRPr="00F20EBA" w:rsidRDefault="005B3BDF" w:rsidP="005B3BD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9AA11F3" w14:textId="77777777" w:rsidR="005B3BDF" w:rsidRDefault="005B3BDF" w:rsidP="005B3BDF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  <w:bookmarkEnd w:id="0"/>
    </w:p>
    <w:p w14:paraId="0C7F8520" w14:textId="77777777" w:rsidR="005B3BDF" w:rsidRDefault="005B3BDF" w:rsidP="005B3BDF"/>
    <w:p w14:paraId="1FD68405" w14:textId="77777777" w:rsidR="00783B0B" w:rsidRDefault="00783B0B"/>
    <w:sectPr w:rsidR="00783B0B" w:rsidSect="00024E22">
      <w:footerReference w:type="default" r:id="rId9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7F24" w14:textId="77777777" w:rsidR="00421FDB" w:rsidRDefault="00421FDB">
      <w:pPr>
        <w:spacing w:after="0" w:line="240" w:lineRule="auto"/>
      </w:pPr>
      <w:r>
        <w:separator/>
      </w:r>
    </w:p>
  </w:endnote>
  <w:endnote w:type="continuationSeparator" w:id="0">
    <w:p w14:paraId="10F4EBEC" w14:textId="77777777" w:rsidR="00421FDB" w:rsidRDefault="0042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16B72C8A" w14:textId="77777777" w:rsidR="00CF25D1" w:rsidRDefault="00421FDB">
        <w:pPr>
          <w:pStyle w:val="Rodap"/>
          <w:jc w:val="right"/>
        </w:pPr>
      </w:p>
    </w:sdtContent>
  </w:sdt>
  <w:p w14:paraId="0C34633B" w14:textId="77777777" w:rsidR="000622AB" w:rsidRDefault="00421F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7B09" w14:textId="77777777" w:rsidR="00421FDB" w:rsidRDefault="00421FDB">
      <w:pPr>
        <w:spacing w:after="0" w:line="240" w:lineRule="auto"/>
      </w:pPr>
      <w:r>
        <w:separator/>
      </w:r>
    </w:p>
  </w:footnote>
  <w:footnote w:type="continuationSeparator" w:id="0">
    <w:p w14:paraId="134D7807" w14:textId="77777777" w:rsidR="00421FDB" w:rsidRDefault="0042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7561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DF"/>
    <w:rsid w:val="00421FDB"/>
    <w:rsid w:val="00422ABA"/>
    <w:rsid w:val="005B3BDF"/>
    <w:rsid w:val="007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66B1F5"/>
  <w15:chartTrackingRefBased/>
  <w15:docId w15:val="{3C0077AB-5620-47B5-BEBC-99B3B7FA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3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BDF"/>
  </w:style>
  <w:style w:type="paragraph" w:styleId="Rodap">
    <w:name w:val="footer"/>
    <w:basedOn w:val="Normal"/>
    <w:link w:val="RodapChar"/>
    <w:uiPriority w:val="99"/>
    <w:unhideWhenUsed/>
    <w:rsid w:val="005B3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BDF"/>
  </w:style>
  <w:style w:type="paragraph" w:styleId="PargrafodaLista">
    <w:name w:val="List Paragraph"/>
    <w:basedOn w:val="Normal"/>
    <w:uiPriority w:val="34"/>
    <w:qFormat/>
    <w:rsid w:val="005B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2</cp:revision>
  <dcterms:created xsi:type="dcterms:W3CDTF">2022-05-31T15:44:00Z</dcterms:created>
  <dcterms:modified xsi:type="dcterms:W3CDTF">2022-05-31T15:57:00Z</dcterms:modified>
</cp:coreProperties>
</file>